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C3" w:rsidRDefault="00700889">
      <w:pPr>
        <w:pStyle w:val="Standard"/>
        <w:spacing w:line="360" w:lineRule="auto"/>
        <w:rPr>
          <w:color w:val="4C4C4C"/>
        </w:rPr>
      </w:pPr>
      <w:r>
        <w:rPr>
          <w:color w:val="4C4C4C"/>
        </w:rPr>
        <w:t>Инструкция по применению шампуня от паразитов Чистотел</w:t>
      </w:r>
    </w:p>
    <w:p w:rsidR="00D16DC3" w:rsidRDefault="00D16DC3">
      <w:pPr>
        <w:pStyle w:val="Standard"/>
        <w:spacing w:line="360" w:lineRule="auto"/>
        <w:rPr>
          <w:color w:val="4C4C4C"/>
        </w:rPr>
      </w:pPr>
    </w:p>
    <w:p w:rsidR="00D16DC3" w:rsidRDefault="00700889">
      <w:pPr>
        <w:pStyle w:val="Textbody"/>
        <w:spacing w:line="360" w:lineRule="auto"/>
        <w:rPr>
          <w:color w:val="4C4C4C"/>
        </w:rPr>
      </w:pPr>
      <w:proofErr w:type="gramStart"/>
      <w:r>
        <w:rPr>
          <w:color w:val="4C4C4C"/>
        </w:rPr>
        <w:t>Предназначен</w:t>
      </w:r>
      <w:proofErr w:type="gramEnd"/>
      <w:r>
        <w:rPr>
          <w:color w:val="4C4C4C"/>
        </w:rPr>
        <w:t xml:space="preserve"> для борьбы с наружными паразитами (блохами, вшами и </w:t>
      </w:r>
      <w:proofErr w:type="spellStart"/>
      <w:r>
        <w:rPr>
          <w:color w:val="4C4C4C"/>
        </w:rPr>
        <w:t>власоедами</w:t>
      </w:r>
      <w:proofErr w:type="spellEnd"/>
      <w:r>
        <w:rPr>
          <w:color w:val="4C4C4C"/>
        </w:rPr>
        <w:t xml:space="preserve">) у собак. </w:t>
      </w:r>
      <w:r>
        <w:rPr>
          <w:color w:val="4C4C4C"/>
        </w:rPr>
        <w:br/>
      </w:r>
      <w:r>
        <w:rPr>
          <w:color w:val="4C4C4C"/>
        </w:rPr>
        <w:t xml:space="preserve">Шампунь быстро и эффективный уничтожает </w:t>
      </w:r>
      <w:r>
        <w:rPr>
          <w:color w:val="4C4C4C"/>
        </w:rPr>
        <w:t>эктопаразитов и деликатно ухаживает за шерстью животного.</w:t>
      </w:r>
    </w:p>
    <w:p w:rsidR="00D16DC3" w:rsidRDefault="00700889">
      <w:pPr>
        <w:pStyle w:val="Textbody"/>
        <w:spacing w:line="360" w:lineRule="auto"/>
        <w:rPr>
          <w:color w:val="4C4C4C"/>
        </w:rPr>
      </w:pPr>
      <w:r>
        <w:rPr>
          <w:b/>
          <w:bCs/>
          <w:color w:val="4C4C4C"/>
        </w:rPr>
        <w:t>Способ применения:</w:t>
      </w:r>
      <w:r>
        <w:rPr>
          <w:color w:val="4C4C4C"/>
        </w:rPr>
        <w:t xml:space="preserve"> взболтайте шампунь перед применением. Кожно-волосяной покров животного обильно смочите теплой водой. Нанесите шампунь, распределив его по всей поверхности, слегка втирая до получ</w:t>
      </w:r>
      <w:r>
        <w:rPr>
          <w:color w:val="4C4C4C"/>
        </w:rPr>
        <w:t xml:space="preserve">ения обильной пены. Оставьте на 5 – 7 минут для воздействия, а затем тщательно смойте теплой водой. После обработки шерсть расчешите и высушите. </w:t>
      </w:r>
      <w:r>
        <w:rPr>
          <w:color w:val="4C4C4C"/>
        </w:rPr>
        <w:br/>
      </w:r>
      <w:r>
        <w:rPr>
          <w:color w:val="4C4C4C"/>
        </w:rPr>
        <w:t>Повторная обработка производится по мере необходимости. Препарат токсичен для пчел и рыб.</w:t>
      </w:r>
    </w:p>
    <w:p w:rsidR="00D16DC3" w:rsidRDefault="00700889">
      <w:pPr>
        <w:pStyle w:val="Textbody"/>
        <w:spacing w:line="360" w:lineRule="auto"/>
        <w:rPr>
          <w:color w:val="4C4C4C"/>
        </w:rPr>
      </w:pPr>
      <w:r>
        <w:rPr>
          <w:color w:val="4C4C4C"/>
        </w:rPr>
        <w:t>Действующее веществ</w:t>
      </w:r>
      <w:r>
        <w:rPr>
          <w:color w:val="4C4C4C"/>
        </w:rPr>
        <w:t xml:space="preserve">о: </w:t>
      </w:r>
      <w:proofErr w:type="spellStart"/>
      <w:r>
        <w:rPr>
          <w:color w:val="4C4C4C"/>
        </w:rPr>
        <w:t>перметрин</w:t>
      </w:r>
      <w:proofErr w:type="spellEnd"/>
      <w:r>
        <w:rPr>
          <w:color w:val="4C4C4C"/>
        </w:rPr>
        <w:t>.</w:t>
      </w:r>
    </w:p>
    <w:p w:rsidR="00D16DC3" w:rsidRDefault="00700889">
      <w:pPr>
        <w:pStyle w:val="Textbody"/>
        <w:spacing w:line="360" w:lineRule="auto"/>
        <w:rPr>
          <w:color w:val="4C4C4C"/>
        </w:rPr>
      </w:pPr>
      <w:proofErr w:type="gramStart"/>
      <w:r>
        <w:rPr>
          <w:b/>
          <w:bCs/>
          <w:color w:val="4C4C4C"/>
        </w:rPr>
        <w:t>Состав</w:t>
      </w:r>
      <w:r>
        <w:rPr>
          <w:color w:val="4C4C4C"/>
        </w:rPr>
        <w:t xml:space="preserve">: вода, </w:t>
      </w:r>
      <w:proofErr w:type="spellStart"/>
      <w:r>
        <w:rPr>
          <w:color w:val="4C4C4C"/>
        </w:rPr>
        <w:t>лаурилсульфат</w:t>
      </w:r>
      <w:proofErr w:type="spellEnd"/>
      <w:r>
        <w:rPr>
          <w:color w:val="4C4C4C"/>
        </w:rPr>
        <w:t xml:space="preserve"> натрия, </w:t>
      </w:r>
      <w:proofErr w:type="spellStart"/>
      <w:r>
        <w:rPr>
          <w:color w:val="4C4C4C"/>
        </w:rPr>
        <w:t>гидрогенизированное</w:t>
      </w:r>
      <w:proofErr w:type="spellEnd"/>
      <w:r>
        <w:rPr>
          <w:color w:val="4C4C4C"/>
        </w:rPr>
        <w:t xml:space="preserve"> касторовое масло, </w:t>
      </w:r>
      <w:proofErr w:type="spellStart"/>
      <w:r>
        <w:rPr>
          <w:color w:val="4C4C4C"/>
        </w:rPr>
        <w:t>диэтаноламид</w:t>
      </w:r>
      <w:proofErr w:type="spellEnd"/>
      <w:r>
        <w:rPr>
          <w:color w:val="4C4C4C"/>
        </w:rPr>
        <w:t xml:space="preserve"> кокосового масла, </w:t>
      </w:r>
      <w:proofErr w:type="spellStart"/>
      <w:r>
        <w:rPr>
          <w:color w:val="4C4C4C"/>
        </w:rPr>
        <w:t>полуформаль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бензилового</w:t>
      </w:r>
      <w:proofErr w:type="spellEnd"/>
      <w:r>
        <w:rPr>
          <w:color w:val="4C4C4C"/>
        </w:rPr>
        <w:t xml:space="preserve"> спирта, кислота лимонная, хлорид натрия, отдушка, краситель.</w:t>
      </w:r>
      <w:proofErr w:type="gramEnd"/>
    </w:p>
    <w:p w:rsidR="00D16DC3" w:rsidRDefault="00D16DC3">
      <w:pPr>
        <w:pStyle w:val="Standard"/>
        <w:spacing w:line="360" w:lineRule="auto"/>
        <w:rPr>
          <w:color w:val="4C4C4C"/>
        </w:rPr>
      </w:pPr>
    </w:p>
    <w:sectPr w:rsidR="00D16DC3" w:rsidSect="00D16D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89" w:rsidRDefault="00700889" w:rsidP="00D16DC3">
      <w:r>
        <w:separator/>
      </w:r>
    </w:p>
  </w:endnote>
  <w:endnote w:type="continuationSeparator" w:id="0">
    <w:p w:rsidR="00700889" w:rsidRDefault="00700889" w:rsidP="00D1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89" w:rsidRDefault="00700889" w:rsidP="00D16DC3">
      <w:r w:rsidRPr="00D16DC3">
        <w:rPr>
          <w:color w:val="000000"/>
        </w:rPr>
        <w:separator/>
      </w:r>
    </w:p>
  </w:footnote>
  <w:footnote w:type="continuationSeparator" w:id="0">
    <w:p w:rsidR="00700889" w:rsidRDefault="00700889" w:rsidP="00D16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DC3"/>
    <w:rsid w:val="006E6622"/>
    <w:rsid w:val="00700889"/>
    <w:rsid w:val="00D1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6DC3"/>
  </w:style>
  <w:style w:type="paragraph" w:customStyle="1" w:styleId="Heading">
    <w:name w:val="Heading"/>
    <w:basedOn w:val="Standard"/>
    <w:next w:val="Textbody"/>
    <w:rsid w:val="00D16DC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D16DC3"/>
    <w:pPr>
      <w:spacing w:after="120"/>
    </w:pPr>
  </w:style>
  <w:style w:type="paragraph" w:styleId="a3">
    <w:name w:val="List"/>
    <w:basedOn w:val="Textbody"/>
    <w:rsid w:val="00D16DC3"/>
  </w:style>
  <w:style w:type="paragraph" w:customStyle="1" w:styleId="Caption">
    <w:name w:val="Caption"/>
    <w:basedOn w:val="Standard"/>
    <w:rsid w:val="00D16D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6DC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2012-03-19T21:24:00Z</dcterms:created>
  <dcterms:modified xsi:type="dcterms:W3CDTF">2013-03-04T16:44:00Z</dcterms:modified>
</cp:coreProperties>
</file>